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100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905"/>
      </w:tblGrid>
      <w:tr w:rsidR="001D1B79" w:rsidRPr="0095497F" w14:paraId="7112211D" w14:textId="77777777" w:rsidTr="00A55E63">
        <w:trPr>
          <w:gridBefore w:val="1"/>
          <w:wBefore w:w="142" w:type="dxa"/>
          <w:trHeight w:val="985"/>
        </w:trPr>
        <w:tc>
          <w:tcPr>
            <w:tcW w:w="9905" w:type="dxa"/>
            <w:vAlign w:val="center"/>
          </w:tcPr>
          <w:p w14:paraId="1CD7177E" w14:textId="77777777" w:rsidR="001D1B79" w:rsidRPr="0095497F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9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95497F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97F">
              <w:rPr>
                <w:rFonts w:ascii="Times New Roman" w:eastAsia="Times New Roman" w:hAnsi="Times New Roman" w:cs="Times New Roman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95497F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97F">
              <w:rPr>
                <w:rFonts w:ascii="Times New Roman" w:eastAsia="Times New Roman" w:hAnsi="Times New Roman" w:cs="Times New Roman"/>
                <w:b/>
                <w:lang w:eastAsia="pl-PL"/>
              </w:rPr>
              <w:t>al. Niepodległości 34, 61-714 Poznań</w:t>
            </w:r>
          </w:p>
        </w:tc>
      </w:tr>
      <w:tr w:rsidR="00D17C08" w:rsidRPr="0095497F" w14:paraId="71F32645" w14:textId="77777777" w:rsidTr="00A55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10047" w:type="dxa"/>
            <w:gridSpan w:val="2"/>
          </w:tcPr>
          <w:p w14:paraId="120CF9B9" w14:textId="2F7F8622" w:rsidR="0095497F" w:rsidRPr="0095497F" w:rsidRDefault="001942AD" w:rsidP="0095497F">
            <w:pPr>
              <w:spacing w:after="0"/>
              <w:contextualSpacing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 w:rsidR="00464A0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 w:rsidR="0095497F" w:rsidRPr="009549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  <w:r w:rsidR="0095497F" w:rsidRPr="009549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.2018 r.</w:t>
            </w:r>
          </w:p>
          <w:p w14:paraId="16D4E25C" w14:textId="77777777" w:rsidR="0095497F" w:rsidRPr="0095497F" w:rsidRDefault="0095497F" w:rsidP="0095497F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95497F" w:rsidRDefault="0095497F" w:rsidP="0095497F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AA2AB4B" w14:textId="0AB04516" w:rsidR="0095497F" w:rsidRPr="0095497F" w:rsidRDefault="0095497F" w:rsidP="0095497F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49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INFORMACJA </w:t>
            </w:r>
            <w:r w:rsidR="00463D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 WYBORZE NAJKORZYSTNIEJSZEJ OFERTY</w:t>
            </w:r>
          </w:p>
          <w:p w14:paraId="6D922DFE" w14:textId="77777777" w:rsidR="0095497F" w:rsidRPr="0095497F" w:rsidRDefault="0095497F" w:rsidP="0095497F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BFB49A2" w14:textId="70E734A9" w:rsidR="0095497F" w:rsidRPr="0095497F" w:rsidRDefault="0095497F" w:rsidP="0095497F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549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1942AD" w:rsidRPr="00E611FE">
              <w:rPr>
                <w:rFonts w:cstheme="minorHAnsi"/>
                <w:b/>
                <w:color w:val="000000"/>
                <w:sz w:val="24"/>
                <w:szCs w:val="24"/>
              </w:rPr>
              <w:t>„Dostarczenie usługi transmisji danych wraz ze sprzętem transmisyjnym i kolokacją.”</w:t>
            </w:r>
            <w:r w:rsidRPr="009549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      </w:r>
          </w:p>
          <w:p w14:paraId="4D2AAAAD" w14:textId="77777777" w:rsidR="00463D62" w:rsidRPr="00463D62" w:rsidRDefault="00463D62" w:rsidP="0095497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80DBEB" w14:textId="1818671A" w:rsidR="00463D62" w:rsidRPr="003D20C1" w:rsidRDefault="00463D62" w:rsidP="0095497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20C1">
              <w:rPr>
                <w:rFonts w:ascii="Arial" w:eastAsia="Times New Roman" w:hAnsi="Arial" w:cs="Arial"/>
                <w:b/>
                <w:lang w:eastAsia="pl-PL"/>
              </w:rPr>
              <w:t>ZNAK SPRAWY  SzW/</w:t>
            </w:r>
            <w:r w:rsidR="001942AD" w:rsidRPr="003D20C1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3D20C1">
              <w:rPr>
                <w:rFonts w:ascii="Arial" w:eastAsia="Times New Roman" w:hAnsi="Arial" w:cs="Arial"/>
                <w:b/>
                <w:lang w:eastAsia="pl-PL"/>
              </w:rPr>
              <w:t>/2018</w:t>
            </w:r>
          </w:p>
          <w:p w14:paraId="1010DCCC" w14:textId="40A46163" w:rsidR="001D1B79" w:rsidRPr="0095497F" w:rsidRDefault="001D1B79" w:rsidP="0095497F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95497F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4C26F358" w14:textId="77777777" w:rsidR="00463D62" w:rsidRPr="00463D62" w:rsidRDefault="00463D62" w:rsidP="00463D6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63D62">
        <w:rPr>
          <w:rFonts w:ascii="Calibri" w:hAnsi="Calibri" w:cs="Calibri"/>
          <w:color w:val="000000"/>
          <w:sz w:val="24"/>
          <w:szCs w:val="24"/>
        </w:rPr>
        <w:t>Zamawiający uznaje za najkorzystniejszą i dokonuje wyboru oferty złożonej przez Wykonawcę:</w:t>
      </w:r>
    </w:p>
    <w:p w14:paraId="0D524C04" w14:textId="07B39791" w:rsidR="00463D62" w:rsidRDefault="003D20C1" w:rsidP="003D20C1">
      <w:pPr>
        <w:spacing w:after="0"/>
      </w:pPr>
      <w:r w:rsidRPr="00637855">
        <w:rPr>
          <w:rFonts w:cs="Calibri"/>
          <w:color w:val="000000"/>
        </w:rPr>
        <w:t>INEA S.A.</w:t>
      </w:r>
      <w:r>
        <w:rPr>
          <w:rFonts w:cs="Calibri"/>
          <w:color w:val="000000"/>
        </w:rPr>
        <w:t xml:space="preserve"> </w:t>
      </w:r>
      <w:r w:rsidRPr="00637855">
        <w:rPr>
          <w:rFonts w:cstheme="minorHAnsi"/>
          <w:color w:val="000000"/>
        </w:rPr>
        <w:t>ul. Klaudyny Potockiej 25</w:t>
      </w:r>
      <w:r>
        <w:rPr>
          <w:rFonts w:cstheme="minorHAnsi"/>
          <w:color w:val="000000"/>
        </w:rPr>
        <w:t xml:space="preserve">, </w:t>
      </w:r>
      <w:r w:rsidRPr="00637855">
        <w:rPr>
          <w:rFonts w:cstheme="minorHAnsi"/>
          <w:color w:val="000000"/>
        </w:rPr>
        <w:t>60-211 Poznań</w:t>
      </w:r>
      <w:r w:rsidR="00463D62">
        <w:t>.</w:t>
      </w:r>
    </w:p>
    <w:p w14:paraId="5DC715F4" w14:textId="77777777" w:rsidR="003D20C1" w:rsidRDefault="003D20C1" w:rsidP="00463D6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5EB14F3" w14:textId="31461D4C" w:rsidR="00463D62" w:rsidRPr="00463D62" w:rsidRDefault="00463D62" w:rsidP="00463D6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63D62">
        <w:rPr>
          <w:rFonts w:ascii="Calibri" w:hAnsi="Calibri" w:cs="Calibri"/>
          <w:color w:val="000000"/>
          <w:sz w:val="24"/>
          <w:szCs w:val="24"/>
        </w:rPr>
        <w:t xml:space="preserve">W </w:t>
      </w:r>
      <w:bookmarkStart w:id="0" w:name="_GoBack"/>
      <w:r w:rsidRPr="00463D62">
        <w:rPr>
          <w:rFonts w:ascii="Calibri" w:hAnsi="Calibri" w:cs="Calibri"/>
          <w:color w:val="000000"/>
          <w:sz w:val="24"/>
          <w:szCs w:val="24"/>
        </w:rPr>
        <w:t>postępowaniu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złożono 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6016">
        <w:rPr>
          <w:rFonts w:ascii="Calibri" w:hAnsi="Calibri" w:cs="Calibri"/>
          <w:color w:val="000000"/>
          <w:sz w:val="24"/>
          <w:szCs w:val="24"/>
        </w:rPr>
        <w:t>(</w:t>
      </w:r>
      <w:r w:rsidR="003D20C1">
        <w:rPr>
          <w:rFonts w:ascii="Calibri" w:hAnsi="Calibri" w:cs="Calibri"/>
          <w:color w:val="000000"/>
          <w:sz w:val="24"/>
          <w:szCs w:val="24"/>
        </w:rPr>
        <w:t>jedną</w:t>
      </w:r>
      <w:r w:rsidR="00826016">
        <w:rPr>
          <w:rFonts w:ascii="Calibri" w:hAnsi="Calibri" w:cs="Calibri"/>
          <w:color w:val="000000"/>
          <w:sz w:val="24"/>
          <w:szCs w:val="24"/>
        </w:rPr>
        <w:t>)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 ofert</w:t>
      </w:r>
      <w:r w:rsidR="003D20C1">
        <w:rPr>
          <w:rFonts w:ascii="Calibri" w:hAnsi="Calibri" w:cs="Calibri"/>
          <w:color w:val="000000"/>
          <w:sz w:val="24"/>
          <w:szCs w:val="24"/>
        </w:rPr>
        <w:t>ę</w:t>
      </w:r>
      <w:r w:rsidRPr="00463D62">
        <w:rPr>
          <w:rFonts w:ascii="Calibri" w:hAnsi="Calibri" w:cs="Calibri"/>
          <w:color w:val="000000"/>
          <w:sz w:val="24"/>
          <w:szCs w:val="24"/>
        </w:rPr>
        <w:t>, któr</w:t>
      </w:r>
      <w:r w:rsidR="003D20C1">
        <w:rPr>
          <w:rFonts w:ascii="Calibri" w:hAnsi="Calibri" w:cs="Calibri"/>
          <w:color w:val="000000"/>
          <w:sz w:val="24"/>
          <w:szCs w:val="24"/>
        </w:rPr>
        <w:t>a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 otrzymał</w:t>
      </w:r>
      <w:r w:rsidR="003D20C1">
        <w:rPr>
          <w:rFonts w:ascii="Calibri" w:hAnsi="Calibri" w:cs="Calibri"/>
          <w:color w:val="000000"/>
          <w:sz w:val="24"/>
          <w:szCs w:val="24"/>
        </w:rPr>
        <w:t>a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 w ramach kryteri</w:t>
      </w:r>
      <w:r w:rsidR="00826016">
        <w:rPr>
          <w:rFonts w:ascii="Calibri" w:hAnsi="Calibri" w:cs="Calibri"/>
          <w:color w:val="000000"/>
          <w:sz w:val="24"/>
          <w:szCs w:val="24"/>
        </w:rPr>
        <w:t>ów</w:t>
      </w:r>
      <w:r w:rsidRPr="00463D62">
        <w:rPr>
          <w:rFonts w:ascii="Calibri" w:hAnsi="Calibri" w:cs="Calibri"/>
          <w:color w:val="000000"/>
          <w:sz w:val="24"/>
          <w:szCs w:val="24"/>
        </w:rPr>
        <w:t xml:space="preserve"> oceny ofert następującą liczbę p</w:t>
      </w:r>
      <w:r w:rsidR="003D20C1">
        <w:rPr>
          <w:rFonts w:ascii="Calibri" w:hAnsi="Calibri" w:cs="Calibri"/>
          <w:color w:val="000000"/>
          <w:sz w:val="24"/>
          <w:szCs w:val="24"/>
        </w:rPr>
        <w:t>unktów</w:t>
      </w:r>
      <w:r w:rsidRPr="00463D62">
        <w:rPr>
          <w:rFonts w:ascii="Calibri" w:hAnsi="Calibri" w:cs="Calibri"/>
          <w:color w:val="000000"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39"/>
        <w:gridCol w:w="1417"/>
        <w:gridCol w:w="1559"/>
        <w:gridCol w:w="1420"/>
        <w:gridCol w:w="1557"/>
      </w:tblGrid>
      <w:tr w:rsidR="00021155" w:rsidRPr="0095497F" w14:paraId="11C23CC9" w14:textId="484759A2" w:rsidTr="00CE1D27">
        <w:trPr>
          <w:trHeight w:val="431"/>
        </w:trPr>
        <w:tc>
          <w:tcPr>
            <w:tcW w:w="717" w:type="dxa"/>
            <w:shd w:val="clear" w:color="auto" w:fill="auto"/>
            <w:vAlign w:val="center"/>
          </w:tcPr>
          <w:bookmarkEnd w:id="0"/>
          <w:p w14:paraId="2F77F236" w14:textId="77777777" w:rsidR="00021155" w:rsidRPr="00021155" w:rsidRDefault="00021155" w:rsidP="00C4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793C62E" w14:textId="77777777" w:rsidR="00021155" w:rsidRPr="00021155" w:rsidRDefault="00021155" w:rsidP="00C4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0354140B" w14:textId="77777777" w:rsidR="006378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Liczba pkt</w:t>
            </w:r>
          </w:p>
          <w:p w14:paraId="6C9F195C" w14:textId="04B7340A" w:rsidR="006378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w</w:t>
            </w:r>
            <w:r w:rsidR="00637855">
              <w:rPr>
                <w:rFonts w:ascii="Arial" w:hAnsi="Arial" w:cs="Arial"/>
                <w:sz w:val="20"/>
                <w:szCs w:val="20"/>
              </w:rPr>
              <w:t> </w:t>
            </w:r>
            <w:r w:rsidRPr="00021155">
              <w:rPr>
                <w:rFonts w:ascii="Arial" w:hAnsi="Arial" w:cs="Arial"/>
                <w:sz w:val="20"/>
                <w:szCs w:val="20"/>
              </w:rPr>
              <w:t>kryterium:</w:t>
            </w:r>
          </w:p>
          <w:p w14:paraId="324928C3" w14:textId="39076AF5" w:rsidR="006378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85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340A7F4B" w14:textId="1BF1D1C9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077ABF">
              <w:rPr>
                <w:rFonts w:ascii="Arial" w:hAnsi="Arial" w:cs="Arial"/>
                <w:sz w:val="20"/>
                <w:szCs w:val="20"/>
              </w:rPr>
              <w:t>5</w:t>
            </w:r>
            <w:r w:rsidRPr="00021155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9" w:type="dxa"/>
            <w:vAlign w:val="center"/>
          </w:tcPr>
          <w:p w14:paraId="523BF6BF" w14:textId="0028A4E1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6175D31A" w14:textId="77777777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w kryterium:</w:t>
            </w:r>
          </w:p>
          <w:p w14:paraId="2F0B98C1" w14:textId="35E1EB13" w:rsidR="00637855" w:rsidRPr="00637855" w:rsidRDefault="00637855" w:rsidP="00021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855">
              <w:rPr>
                <w:rFonts w:ascii="Arial" w:hAnsi="Arial" w:cs="Arial"/>
                <w:b/>
                <w:sz w:val="20"/>
                <w:szCs w:val="20"/>
              </w:rPr>
              <w:t>Cena zużytej 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37855">
              <w:rPr>
                <w:rFonts w:ascii="Arial" w:hAnsi="Arial" w:cs="Arial"/>
                <w:b/>
                <w:sz w:val="20"/>
                <w:szCs w:val="20"/>
              </w:rPr>
              <w:t>kWh</w:t>
            </w:r>
          </w:p>
          <w:p w14:paraId="70899535" w14:textId="46D33100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637855">
              <w:rPr>
                <w:rFonts w:ascii="Arial" w:hAnsi="Arial" w:cs="Arial"/>
                <w:sz w:val="20"/>
                <w:szCs w:val="20"/>
              </w:rPr>
              <w:t>10</w:t>
            </w:r>
            <w:r w:rsidRPr="00021155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49D3794B" w14:textId="4B46C260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50E11527" w14:textId="77777777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w kryterium:</w:t>
            </w:r>
          </w:p>
          <w:p w14:paraId="0E9D59C2" w14:textId="77777777" w:rsidR="00637855" w:rsidRPr="00CE1D27" w:rsidRDefault="00637855" w:rsidP="00021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D27">
              <w:rPr>
                <w:rFonts w:ascii="Arial" w:hAnsi="Arial" w:cs="Arial"/>
                <w:b/>
                <w:sz w:val="20"/>
                <w:szCs w:val="20"/>
              </w:rPr>
              <w:t>Usuwanie awarii</w:t>
            </w:r>
          </w:p>
          <w:p w14:paraId="58BC31AB" w14:textId="3DB64948" w:rsidR="00021155" w:rsidRPr="00021155" w:rsidRDefault="00021155" w:rsidP="00021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077ABF">
              <w:rPr>
                <w:rFonts w:ascii="Arial" w:hAnsi="Arial" w:cs="Arial"/>
                <w:sz w:val="20"/>
                <w:szCs w:val="20"/>
              </w:rPr>
              <w:t>4</w:t>
            </w:r>
            <w:r w:rsidR="00637855">
              <w:rPr>
                <w:rFonts w:ascii="Arial" w:hAnsi="Arial" w:cs="Arial"/>
                <w:sz w:val="20"/>
                <w:szCs w:val="20"/>
              </w:rPr>
              <w:t>0</w:t>
            </w:r>
            <w:r w:rsidRPr="00021155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7" w:type="dxa"/>
            <w:vAlign w:val="center"/>
          </w:tcPr>
          <w:p w14:paraId="23982B65" w14:textId="77777777" w:rsidR="00637855" w:rsidRDefault="00021155" w:rsidP="00637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Łączna liczba pkt.</w:t>
            </w:r>
          </w:p>
          <w:p w14:paraId="744673AA" w14:textId="7D9DA38C" w:rsidR="00021155" w:rsidRPr="00021155" w:rsidRDefault="00021155" w:rsidP="00637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55">
              <w:rPr>
                <w:rFonts w:ascii="Arial" w:hAnsi="Arial" w:cs="Arial"/>
                <w:sz w:val="20"/>
                <w:szCs w:val="20"/>
              </w:rPr>
              <w:t>max. 100 pkt.</w:t>
            </w:r>
          </w:p>
        </w:tc>
      </w:tr>
      <w:tr w:rsidR="00021155" w:rsidRPr="0095497F" w14:paraId="30294C01" w14:textId="4DD03C77" w:rsidTr="00CE1D27">
        <w:trPr>
          <w:trHeight w:val="423"/>
        </w:trPr>
        <w:tc>
          <w:tcPr>
            <w:tcW w:w="717" w:type="dxa"/>
            <w:shd w:val="clear" w:color="auto" w:fill="auto"/>
            <w:vAlign w:val="center"/>
          </w:tcPr>
          <w:p w14:paraId="63A2AB02" w14:textId="77777777" w:rsidR="00021155" w:rsidRPr="00637855" w:rsidRDefault="00021155" w:rsidP="00021155">
            <w:r w:rsidRPr="00637855">
              <w:t>1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486CF87" w14:textId="77777777" w:rsidR="00637855" w:rsidRPr="00637855" w:rsidRDefault="00637855" w:rsidP="00637855">
            <w:pPr>
              <w:spacing w:after="0"/>
              <w:rPr>
                <w:rFonts w:cs="Calibri"/>
                <w:color w:val="000000"/>
              </w:rPr>
            </w:pPr>
            <w:r w:rsidRPr="00637855">
              <w:rPr>
                <w:rFonts w:cs="Calibri"/>
                <w:color w:val="000000"/>
              </w:rPr>
              <w:t>INEA S.A.</w:t>
            </w:r>
          </w:p>
          <w:p w14:paraId="32D43021" w14:textId="77777777" w:rsidR="00637855" w:rsidRPr="00637855" w:rsidRDefault="00637855" w:rsidP="00637855">
            <w:pPr>
              <w:spacing w:after="0"/>
              <w:rPr>
                <w:rFonts w:cstheme="minorHAnsi"/>
                <w:color w:val="000000"/>
              </w:rPr>
            </w:pPr>
            <w:r w:rsidRPr="00637855">
              <w:rPr>
                <w:rFonts w:cstheme="minorHAnsi"/>
                <w:color w:val="000000"/>
              </w:rPr>
              <w:t>ul. Klaudyny Potockiej 25</w:t>
            </w:r>
          </w:p>
          <w:p w14:paraId="72874A35" w14:textId="114743C6" w:rsidR="00021155" w:rsidRPr="00637855" w:rsidRDefault="00637855" w:rsidP="00637855">
            <w:r w:rsidRPr="00637855">
              <w:rPr>
                <w:rFonts w:cstheme="minorHAnsi"/>
                <w:color w:val="000000"/>
              </w:rPr>
              <w:t>60-211 Poznań</w:t>
            </w:r>
          </w:p>
        </w:tc>
        <w:tc>
          <w:tcPr>
            <w:tcW w:w="1417" w:type="dxa"/>
            <w:vAlign w:val="center"/>
          </w:tcPr>
          <w:p w14:paraId="11A2DDF2" w14:textId="3D00E738" w:rsidR="00021155" w:rsidRPr="00637855" w:rsidRDefault="003A65F2" w:rsidP="000211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="00637855" w:rsidRPr="00637855">
              <w:rPr>
                <w:rFonts w:ascii="Calibri" w:hAnsi="Calibri" w:cs="Calibri"/>
                <w:bCs/>
                <w:color w:val="000000"/>
              </w:rPr>
              <w:t>0</w:t>
            </w:r>
            <w:r w:rsidR="00021155" w:rsidRPr="00637855">
              <w:rPr>
                <w:rFonts w:ascii="Calibri" w:hAnsi="Calibri" w:cs="Calibri"/>
                <w:bCs/>
                <w:color w:val="000000"/>
              </w:rPr>
              <w:t>,</w:t>
            </w:r>
            <w:r w:rsidR="00637855" w:rsidRPr="00637855">
              <w:rPr>
                <w:rFonts w:ascii="Calibri" w:hAnsi="Calibri" w:cs="Calibri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14:paraId="24ACC51A" w14:textId="7A7D1266" w:rsidR="00021155" w:rsidRPr="00637855" w:rsidRDefault="00637855" w:rsidP="000211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37855">
              <w:rPr>
                <w:rFonts w:ascii="Calibri" w:hAnsi="Calibri" w:cs="Calibri"/>
                <w:bCs/>
                <w:color w:val="000000"/>
              </w:rPr>
              <w:t>10</w:t>
            </w:r>
            <w:r w:rsidR="00021155" w:rsidRPr="00637855"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  <w:tc>
          <w:tcPr>
            <w:tcW w:w="1420" w:type="dxa"/>
            <w:vAlign w:val="center"/>
          </w:tcPr>
          <w:p w14:paraId="5B0DE626" w14:textId="72A97FB2" w:rsidR="00021155" w:rsidRPr="00637855" w:rsidRDefault="00077ABF" w:rsidP="0002115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  <w:r w:rsidR="00637855" w:rsidRPr="00637855">
              <w:rPr>
                <w:rFonts w:ascii="Calibri" w:hAnsi="Calibri" w:cs="Calibri"/>
                <w:bCs/>
                <w:color w:val="000000"/>
              </w:rPr>
              <w:t>0</w:t>
            </w:r>
            <w:r w:rsidR="00021155" w:rsidRPr="00637855">
              <w:rPr>
                <w:rFonts w:ascii="Calibri" w:hAnsi="Calibri" w:cs="Calibri"/>
                <w:bCs/>
                <w:color w:val="000000"/>
              </w:rPr>
              <w:t>,</w:t>
            </w:r>
            <w:r w:rsidR="00637855" w:rsidRPr="00637855">
              <w:rPr>
                <w:rFonts w:ascii="Calibri" w:hAnsi="Calibri" w:cs="Calibri"/>
                <w:bCs/>
                <w:color w:val="000000"/>
              </w:rPr>
              <w:t>0</w:t>
            </w:r>
            <w:r w:rsidR="00021155" w:rsidRPr="0063785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557" w:type="dxa"/>
            <w:vAlign w:val="center"/>
          </w:tcPr>
          <w:p w14:paraId="48AC76E0" w14:textId="4EEF907D" w:rsidR="00021155" w:rsidRPr="00637855" w:rsidRDefault="00637855" w:rsidP="00021155">
            <w:pPr>
              <w:jc w:val="center"/>
              <w:rPr>
                <w:rFonts w:ascii="Calibri" w:hAnsi="Calibri" w:cs="Calibri"/>
                <w:bCs/>
              </w:rPr>
            </w:pPr>
            <w:r w:rsidRPr="00637855">
              <w:rPr>
                <w:rFonts w:ascii="Calibri" w:hAnsi="Calibri" w:cs="Calibri"/>
                <w:bCs/>
              </w:rPr>
              <w:t>100</w:t>
            </w:r>
            <w:r w:rsidR="00021155" w:rsidRPr="00637855">
              <w:rPr>
                <w:rFonts w:ascii="Calibri" w:hAnsi="Calibri" w:cs="Calibri"/>
                <w:bCs/>
              </w:rPr>
              <w:t>,0</w:t>
            </w:r>
            <w:r w:rsidRPr="00637855">
              <w:rPr>
                <w:rFonts w:ascii="Calibri" w:hAnsi="Calibri" w:cs="Calibri"/>
                <w:bCs/>
              </w:rPr>
              <w:t>0</w:t>
            </w:r>
          </w:p>
        </w:tc>
      </w:tr>
    </w:tbl>
    <w:p w14:paraId="56E74896" w14:textId="77777777" w:rsidR="0095497F" w:rsidRPr="0095497F" w:rsidRDefault="0095497F" w:rsidP="0095497F">
      <w:pPr>
        <w:spacing w:after="0"/>
        <w:rPr>
          <w:rFonts w:ascii="Arial" w:hAnsi="Arial" w:cs="Arial"/>
          <w:b/>
          <w:sz w:val="23"/>
          <w:szCs w:val="23"/>
        </w:rPr>
      </w:pPr>
    </w:p>
    <w:sectPr w:rsidR="0095497F" w:rsidRPr="009549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81ED" w14:textId="77777777" w:rsidR="008A07D9" w:rsidRDefault="008A07D9" w:rsidP="001D1B79">
      <w:pPr>
        <w:spacing w:after="0" w:line="240" w:lineRule="auto"/>
      </w:pPr>
      <w:r>
        <w:separator/>
      </w:r>
    </w:p>
  </w:endnote>
  <w:endnote w:type="continuationSeparator" w:id="0">
    <w:p w14:paraId="6ECD7B9E" w14:textId="77777777" w:rsidR="008A07D9" w:rsidRDefault="008A07D9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7B61A339" w:rsidR="00463D62" w:rsidRDefault="00463D62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DEAC" w14:textId="77777777" w:rsidR="008A07D9" w:rsidRDefault="008A07D9" w:rsidP="001D1B79">
      <w:pPr>
        <w:spacing w:after="0" w:line="240" w:lineRule="auto"/>
      </w:pPr>
      <w:r>
        <w:separator/>
      </w:r>
    </w:p>
  </w:footnote>
  <w:footnote w:type="continuationSeparator" w:id="0">
    <w:p w14:paraId="4CECADC1" w14:textId="77777777" w:rsidR="008A07D9" w:rsidRDefault="008A07D9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463D62" w:rsidRDefault="00463D62">
    <w:pPr>
      <w:pStyle w:val="Nagwek"/>
    </w:pPr>
    <w:r>
      <w:rPr>
        <w:noProof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15F2"/>
    <w:rsid w:val="000154C2"/>
    <w:rsid w:val="00021155"/>
    <w:rsid w:val="000357E6"/>
    <w:rsid w:val="000360E7"/>
    <w:rsid w:val="00046F56"/>
    <w:rsid w:val="000568D3"/>
    <w:rsid w:val="000654C3"/>
    <w:rsid w:val="00077ABF"/>
    <w:rsid w:val="000824A4"/>
    <w:rsid w:val="00094FAC"/>
    <w:rsid w:val="000A0EE8"/>
    <w:rsid w:val="000B32D7"/>
    <w:rsid w:val="000E4798"/>
    <w:rsid w:val="00142661"/>
    <w:rsid w:val="00163206"/>
    <w:rsid w:val="0019427D"/>
    <w:rsid w:val="001942AD"/>
    <w:rsid w:val="001B2B9B"/>
    <w:rsid w:val="001C78EC"/>
    <w:rsid w:val="001D1B79"/>
    <w:rsid w:val="001D6E22"/>
    <w:rsid w:val="001E7D9C"/>
    <w:rsid w:val="001F7816"/>
    <w:rsid w:val="00212F88"/>
    <w:rsid w:val="00220B2C"/>
    <w:rsid w:val="00227A75"/>
    <w:rsid w:val="00255CAA"/>
    <w:rsid w:val="00262384"/>
    <w:rsid w:val="00281314"/>
    <w:rsid w:val="00297889"/>
    <w:rsid w:val="002B168C"/>
    <w:rsid w:val="002B23F6"/>
    <w:rsid w:val="002C3610"/>
    <w:rsid w:val="002C511C"/>
    <w:rsid w:val="002F1779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5F2"/>
    <w:rsid w:val="003A671C"/>
    <w:rsid w:val="003B0F53"/>
    <w:rsid w:val="003B496B"/>
    <w:rsid w:val="003D20C1"/>
    <w:rsid w:val="003E1554"/>
    <w:rsid w:val="00420209"/>
    <w:rsid w:val="0042119E"/>
    <w:rsid w:val="00425E7A"/>
    <w:rsid w:val="00436972"/>
    <w:rsid w:val="00463D62"/>
    <w:rsid w:val="00464A08"/>
    <w:rsid w:val="0048558F"/>
    <w:rsid w:val="0048580E"/>
    <w:rsid w:val="004C670D"/>
    <w:rsid w:val="004E3810"/>
    <w:rsid w:val="004F1F09"/>
    <w:rsid w:val="0050014B"/>
    <w:rsid w:val="005019D0"/>
    <w:rsid w:val="00515E6F"/>
    <w:rsid w:val="00520E98"/>
    <w:rsid w:val="00554979"/>
    <w:rsid w:val="00557A8C"/>
    <w:rsid w:val="00563378"/>
    <w:rsid w:val="00566204"/>
    <w:rsid w:val="00573C99"/>
    <w:rsid w:val="00581023"/>
    <w:rsid w:val="0058367C"/>
    <w:rsid w:val="005974BB"/>
    <w:rsid w:val="005D261C"/>
    <w:rsid w:val="005E1332"/>
    <w:rsid w:val="005F54E5"/>
    <w:rsid w:val="00605FF0"/>
    <w:rsid w:val="0062377C"/>
    <w:rsid w:val="00627CDE"/>
    <w:rsid w:val="00637855"/>
    <w:rsid w:val="0064332A"/>
    <w:rsid w:val="006570DA"/>
    <w:rsid w:val="00662A80"/>
    <w:rsid w:val="006712CC"/>
    <w:rsid w:val="0067214F"/>
    <w:rsid w:val="006A31EB"/>
    <w:rsid w:val="006B4145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93BCE"/>
    <w:rsid w:val="007C2D99"/>
    <w:rsid w:val="007C5FA6"/>
    <w:rsid w:val="00803D20"/>
    <w:rsid w:val="00826016"/>
    <w:rsid w:val="00836F88"/>
    <w:rsid w:val="00847874"/>
    <w:rsid w:val="008716D5"/>
    <w:rsid w:val="008771E0"/>
    <w:rsid w:val="00896DAF"/>
    <w:rsid w:val="008A07D9"/>
    <w:rsid w:val="008B502A"/>
    <w:rsid w:val="008D40B2"/>
    <w:rsid w:val="008F7BCD"/>
    <w:rsid w:val="00922352"/>
    <w:rsid w:val="0093027C"/>
    <w:rsid w:val="0095497F"/>
    <w:rsid w:val="00960EF6"/>
    <w:rsid w:val="00970FF0"/>
    <w:rsid w:val="00971120"/>
    <w:rsid w:val="00975D4D"/>
    <w:rsid w:val="009B28B0"/>
    <w:rsid w:val="009C2F87"/>
    <w:rsid w:val="009E4B63"/>
    <w:rsid w:val="00A05A71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E4ECF"/>
    <w:rsid w:val="00B126F4"/>
    <w:rsid w:val="00B412F5"/>
    <w:rsid w:val="00B65258"/>
    <w:rsid w:val="00B86D2F"/>
    <w:rsid w:val="00B92018"/>
    <w:rsid w:val="00B92DED"/>
    <w:rsid w:val="00B93FE5"/>
    <w:rsid w:val="00B94231"/>
    <w:rsid w:val="00B9566A"/>
    <w:rsid w:val="00BA201B"/>
    <w:rsid w:val="00BA42DC"/>
    <w:rsid w:val="00BB33BE"/>
    <w:rsid w:val="00BC5BFC"/>
    <w:rsid w:val="00BF1D6E"/>
    <w:rsid w:val="00C03390"/>
    <w:rsid w:val="00C4629F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1D27"/>
    <w:rsid w:val="00CE368B"/>
    <w:rsid w:val="00CF0E24"/>
    <w:rsid w:val="00D000DE"/>
    <w:rsid w:val="00D04C4C"/>
    <w:rsid w:val="00D152D5"/>
    <w:rsid w:val="00D17C08"/>
    <w:rsid w:val="00D22B87"/>
    <w:rsid w:val="00D23943"/>
    <w:rsid w:val="00D3621C"/>
    <w:rsid w:val="00D434D7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3E80"/>
    <w:rsid w:val="00E977D7"/>
    <w:rsid w:val="00EA1C79"/>
    <w:rsid w:val="00EA281A"/>
    <w:rsid w:val="00ED6980"/>
    <w:rsid w:val="00F03F1E"/>
    <w:rsid w:val="00F30167"/>
    <w:rsid w:val="00F31D80"/>
    <w:rsid w:val="00F3410D"/>
    <w:rsid w:val="00F46258"/>
    <w:rsid w:val="00F65776"/>
    <w:rsid w:val="00FC201D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C11B-6863-4481-9AC8-62472007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Kosiak-Przybyła</dc:creator>
  <cp:lastModifiedBy>Barbara Kosiak-Przybyła</cp:lastModifiedBy>
  <cp:revision>2</cp:revision>
  <cp:lastPrinted>2017-12-21T12:26:00Z</cp:lastPrinted>
  <dcterms:created xsi:type="dcterms:W3CDTF">2018-08-22T09:51:00Z</dcterms:created>
  <dcterms:modified xsi:type="dcterms:W3CDTF">2018-08-22T09:51:00Z</dcterms:modified>
</cp:coreProperties>
</file>